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22" w:rsidRDefault="00B11022" w:rsidP="00B11022">
      <w:pPr>
        <w:spacing w:line="240" w:lineRule="exact"/>
        <w:jc w:val="center"/>
      </w:pPr>
      <w:r>
        <w:t>Сведения</w:t>
      </w:r>
    </w:p>
    <w:p w:rsidR="00B11022" w:rsidRDefault="00B11022" w:rsidP="00B11022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депутата Совета </w:t>
      </w:r>
    </w:p>
    <w:p w:rsidR="00B11022" w:rsidRDefault="00B11022" w:rsidP="00B11022">
      <w:pPr>
        <w:spacing w:line="240" w:lineRule="exact"/>
      </w:pPr>
      <w:r>
        <w:t xml:space="preserve">                                                              сельского поселения 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:rsidR="00B11022" w:rsidRDefault="00B11022" w:rsidP="00B11022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B11022" w:rsidRDefault="00B11022" w:rsidP="00B11022">
      <w:pPr>
        <w:spacing w:line="240" w:lineRule="exact"/>
        <w:jc w:val="center"/>
      </w:pPr>
      <w:r>
        <w:t>за период с 1 января 2020 года по 31 декабря 2020 года</w:t>
      </w:r>
    </w:p>
    <w:p w:rsidR="00B11022" w:rsidRDefault="00B11022" w:rsidP="00B11022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11022" w:rsidTr="00110B88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2020 г.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B11022" w:rsidTr="00110B88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</w:tr>
      <w:tr w:rsidR="00B11022" w:rsidTr="00110B8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11022" w:rsidTr="00110B8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Габидуллин</w:t>
            </w:r>
            <w:proofErr w:type="spellEnd"/>
            <w:r>
              <w:rPr>
                <w:lang w:eastAsia="en-US"/>
              </w:rPr>
              <w:t xml:space="preserve"> Радик </w:t>
            </w:r>
            <w:proofErr w:type="spellStart"/>
            <w:r>
              <w:rPr>
                <w:lang w:eastAsia="en-US"/>
              </w:rPr>
              <w:t>Талгатович</w:t>
            </w:r>
            <w:proofErr w:type="spellEnd"/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873598.04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(собственность);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2962 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 га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7000га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Россия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НИССАН </w:t>
            </w:r>
            <w:proofErr w:type="spellStart"/>
            <w:r>
              <w:rPr>
                <w:lang w:val="en-US" w:eastAsia="en-US"/>
              </w:rPr>
              <w:t>Qashgai</w:t>
            </w:r>
            <w:proofErr w:type="spellEnd"/>
            <w:r w:rsidRPr="00F553A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1.2</w:t>
            </w:r>
            <w:r>
              <w:rPr>
                <w:lang w:val="en-US" w:eastAsia="en-US"/>
              </w:rPr>
              <w:t>L</w:t>
            </w:r>
            <w:r w:rsidRPr="00F553A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PWD</w:t>
            </w:r>
            <w:r>
              <w:rPr>
                <w:lang w:eastAsia="en-US"/>
              </w:rPr>
              <w:t xml:space="preserve"> 6</w:t>
            </w:r>
            <w:r>
              <w:rPr>
                <w:lang w:val="en-US" w:eastAsia="en-US"/>
              </w:rPr>
              <w:t>MT</w:t>
            </w:r>
            <w:r w:rsidRPr="00F553A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SE</w:t>
            </w:r>
            <w:r>
              <w:rPr>
                <w:lang w:eastAsia="en-US"/>
              </w:rPr>
              <w:t>, 2019 г.</w:t>
            </w:r>
          </w:p>
        </w:tc>
      </w:tr>
      <w:tr w:rsidR="00B11022" w:rsidTr="00110B88">
        <w:trPr>
          <w:trHeight w:val="140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472160.00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(земли сельскохозяйственного назначения, общая долевая собственность, доля в праве 1/456)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 га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</w:tr>
    </w:tbl>
    <w:p w:rsidR="00B11022" w:rsidRDefault="00B11022" w:rsidP="00B11022">
      <w:pPr>
        <w:spacing w:line="240" w:lineRule="exact"/>
      </w:pPr>
      <w:r>
        <w:t xml:space="preserve">                                                                                                  </w:t>
      </w:r>
    </w:p>
    <w:p w:rsidR="00B11022" w:rsidRDefault="00B11022" w:rsidP="00B11022">
      <w:pPr>
        <w:spacing w:line="240" w:lineRule="exact"/>
        <w:jc w:val="center"/>
      </w:pPr>
    </w:p>
    <w:p w:rsidR="00B11022" w:rsidRDefault="00B11022" w:rsidP="00B11022">
      <w:pPr>
        <w:spacing w:line="240" w:lineRule="exact"/>
        <w:jc w:val="center"/>
      </w:pPr>
      <w:r>
        <w:lastRenderedPageBreak/>
        <w:t>Сведения</w:t>
      </w:r>
    </w:p>
    <w:p w:rsidR="00B11022" w:rsidRDefault="00B11022" w:rsidP="00B11022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B11022" w:rsidRDefault="00B11022" w:rsidP="00B11022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:rsidR="00B11022" w:rsidRDefault="00B11022" w:rsidP="00B11022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B11022" w:rsidRDefault="00B11022" w:rsidP="00B11022">
      <w:pPr>
        <w:spacing w:line="240" w:lineRule="exact"/>
        <w:jc w:val="center"/>
      </w:pPr>
      <w:r>
        <w:t>за период с 1 января 2020 года по 31 декабря 2020 года</w:t>
      </w:r>
    </w:p>
    <w:p w:rsidR="00B11022" w:rsidRDefault="00B11022" w:rsidP="00B11022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11022" w:rsidTr="00110B88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2020 г.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B11022" w:rsidTr="00110B88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</w:tr>
      <w:tr w:rsidR="00B11022" w:rsidTr="00110B8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11022" w:rsidTr="00110B8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Гузял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Фаритовна</w:t>
            </w:r>
            <w:proofErr w:type="spellEnd"/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501114.10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земельный участок (земли </w:t>
            </w:r>
            <w:proofErr w:type="gramEnd"/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сельскохозяйственного назначения, общая долевая собственность, доля в праве 1/434);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30380000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31920000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ВАЗ-210150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</w:tr>
      <w:tr w:rsidR="00B11022" w:rsidTr="00110B8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 (собственность)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36.6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31920000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  2106</w:t>
            </w:r>
          </w:p>
        </w:tc>
      </w:tr>
      <w:tr w:rsidR="00B11022" w:rsidTr="00110B8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4668.15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11022" w:rsidRDefault="00B11022" w:rsidP="00B11022"/>
    <w:p w:rsidR="00B11022" w:rsidRDefault="00B11022" w:rsidP="00B11022">
      <w:pPr>
        <w:spacing w:line="240" w:lineRule="exact"/>
      </w:pPr>
      <w:r>
        <w:t xml:space="preserve">                                                                                                                                          </w:t>
      </w:r>
    </w:p>
    <w:p w:rsidR="00B11022" w:rsidRDefault="00B11022" w:rsidP="00B11022">
      <w:pPr>
        <w:spacing w:line="240" w:lineRule="exact"/>
        <w:jc w:val="center"/>
      </w:pPr>
    </w:p>
    <w:p w:rsidR="00B11022" w:rsidRDefault="00B11022" w:rsidP="00B11022">
      <w:pPr>
        <w:spacing w:line="240" w:lineRule="exact"/>
        <w:jc w:val="center"/>
      </w:pPr>
    </w:p>
    <w:p w:rsidR="00B11022" w:rsidRDefault="00B11022" w:rsidP="00B11022">
      <w:pPr>
        <w:spacing w:line="240" w:lineRule="exact"/>
        <w:jc w:val="center"/>
      </w:pPr>
    </w:p>
    <w:p w:rsidR="00B11022" w:rsidRDefault="00B11022" w:rsidP="00B11022">
      <w:pPr>
        <w:spacing w:line="240" w:lineRule="exact"/>
        <w:jc w:val="center"/>
      </w:pPr>
      <w:bookmarkStart w:id="0" w:name="_GoBack"/>
      <w:bookmarkEnd w:id="0"/>
    </w:p>
    <w:p w:rsidR="00B11022" w:rsidRDefault="00B11022" w:rsidP="00B11022">
      <w:pPr>
        <w:spacing w:line="240" w:lineRule="exact"/>
        <w:jc w:val="center"/>
      </w:pPr>
      <w:r>
        <w:lastRenderedPageBreak/>
        <w:t>Сведения</w:t>
      </w:r>
    </w:p>
    <w:p w:rsidR="00B11022" w:rsidRDefault="00B11022" w:rsidP="00B11022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B11022" w:rsidRDefault="00B11022" w:rsidP="00B11022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  <w:t xml:space="preserve"> </w:t>
      </w:r>
    </w:p>
    <w:p w:rsidR="00B11022" w:rsidRDefault="00B11022" w:rsidP="00B11022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B11022" w:rsidRDefault="00B11022" w:rsidP="00B11022">
      <w:pPr>
        <w:spacing w:line="240" w:lineRule="exact"/>
        <w:jc w:val="center"/>
      </w:pPr>
      <w:r>
        <w:t>за период с 1 января 2020 года по 31 декабря 2020 года</w:t>
      </w:r>
    </w:p>
    <w:p w:rsidR="00B11022" w:rsidRDefault="00B11022" w:rsidP="00B11022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B11022" w:rsidTr="00110B88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2020 г.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B11022" w:rsidTr="00110B88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2" w:rsidRDefault="00B11022" w:rsidP="00110B88">
            <w:pPr>
              <w:rPr>
                <w:lang w:eastAsia="en-US"/>
              </w:rPr>
            </w:pPr>
          </w:p>
        </w:tc>
      </w:tr>
      <w:tr w:rsidR="00B11022" w:rsidTr="00110B8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11022" w:rsidTr="00110B8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Хисамутдинова</w:t>
            </w:r>
            <w:proofErr w:type="spellEnd"/>
            <w:r>
              <w:rPr>
                <w:lang w:eastAsia="en-US"/>
              </w:rPr>
              <w:t xml:space="preserve">  Альбина </w:t>
            </w:r>
            <w:proofErr w:type="spellStart"/>
            <w:r>
              <w:rPr>
                <w:lang w:eastAsia="en-US"/>
              </w:rPr>
              <w:t>Наиловна</w:t>
            </w:r>
            <w:proofErr w:type="spellEnd"/>
            <w:r>
              <w:rPr>
                <w:lang w:eastAsia="en-US"/>
              </w:rPr>
              <w:t>.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 бухгалтер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231181.73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(долевая),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</w:tr>
      <w:tr w:rsidR="00B11022" w:rsidTr="00110B8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844621.11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(собственность),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(собственность), 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2207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1.Автомобиль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– 2106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2.Автомобиль </w:t>
            </w:r>
          </w:p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Рено-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</w:p>
        </w:tc>
      </w:tr>
      <w:tr w:rsidR="00B11022" w:rsidTr="00110B88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2" w:rsidRDefault="00B11022" w:rsidP="00110B88">
            <w:pPr>
              <w:spacing w:line="276" w:lineRule="auto"/>
              <w:rPr>
                <w:lang w:eastAsia="en-US"/>
              </w:rPr>
            </w:pPr>
          </w:p>
        </w:tc>
      </w:tr>
    </w:tbl>
    <w:p w:rsidR="00B11022" w:rsidRDefault="00B11022" w:rsidP="00B11022"/>
    <w:p w:rsidR="00B11022" w:rsidRDefault="00B11022" w:rsidP="00B11022"/>
    <w:p w:rsidR="00B11022" w:rsidRDefault="00B11022" w:rsidP="00B11022"/>
    <w:p w:rsidR="00B11022" w:rsidRDefault="00B11022" w:rsidP="00B11022"/>
    <w:p w:rsidR="00B11022" w:rsidRDefault="00B11022" w:rsidP="00B11022"/>
    <w:p w:rsidR="00B11022" w:rsidRDefault="00B11022" w:rsidP="00B11022"/>
    <w:p w:rsidR="00B11022" w:rsidRDefault="00B11022" w:rsidP="00B11022"/>
    <w:p w:rsidR="001D1221" w:rsidRDefault="001D1221"/>
    <w:sectPr w:rsidR="001D1221" w:rsidSect="00B1102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E1"/>
    <w:rsid w:val="001D1221"/>
    <w:rsid w:val="00B11022"/>
    <w:rsid w:val="00B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2021-05-11T05:18:00Z</dcterms:created>
  <dcterms:modified xsi:type="dcterms:W3CDTF">2021-05-11T05:18:00Z</dcterms:modified>
</cp:coreProperties>
</file>